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14" w:rsidRPr="00A97014" w:rsidRDefault="00A97014" w:rsidP="00A97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733425" cy="781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14" w:rsidRPr="00A97014" w:rsidRDefault="00A97014" w:rsidP="00A97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7014">
        <w:rPr>
          <w:rFonts w:ascii="Times New Roman" w:eastAsia="Calibri" w:hAnsi="Times New Roman" w:cs="Times New Roman"/>
          <w:b/>
          <w:sz w:val="26"/>
          <w:szCs w:val="26"/>
        </w:rPr>
        <w:t xml:space="preserve">ВОЛГОГРАДСКАЯ ОБЛАСТЬ </w:t>
      </w:r>
    </w:p>
    <w:p w:rsidR="00A97014" w:rsidRPr="00A97014" w:rsidRDefault="00A97014" w:rsidP="00A97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7014">
        <w:rPr>
          <w:rFonts w:ascii="Times New Roman" w:eastAsia="Calibri" w:hAnsi="Times New Roman" w:cs="Times New Roman"/>
          <w:b/>
          <w:sz w:val="26"/>
          <w:szCs w:val="26"/>
        </w:rPr>
        <w:t>ПАЛЛАСОВСКИЙ МУНИЦИПАЛЬНЫЙ РАЙОН</w:t>
      </w:r>
    </w:p>
    <w:p w:rsidR="00A97014" w:rsidRPr="00A97014" w:rsidRDefault="00A97014" w:rsidP="00A970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7014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</w:t>
      </w:r>
      <w:r w:rsidRPr="00A97014">
        <w:rPr>
          <w:rFonts w:ascii="Times New Roman" w:eastAsia="Calibri" w:hAnsi="Times New Roman" w:cs="Times New Roman"/>
          <w:b/>
          <w:sz w:val="28"/>
          <w:szCs w:val="28"/>
        </w:rPr>
        <w:t xml:space="preserve">САВИНСКОГО </w:t>
      </w:r>
      <w:r w:rsidRPr="00A97014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</w:t>
      </w:r>
    </w:p>
    <w:p w:rsidR="00A97014" w:rsidRPr="00A97014" w:rsidRDefault="00A97014" w:rsidP="00A9701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7014" w:rsidRPr="00A97014" w:rsidRDefault="00A97014" w:rsidP="00A97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7014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A97014" w:rsidRPr="00A22003" w:rsidRDefault="00A97014" w:rsidP="00A97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A97014">
        <w:rPr>
          <w:rFonts w:ascii="Times New Roman" w:eastAsia="Calibri" w:hAnsi="Times New Roman" w:cs="Times New Roman"/>
          <w:b/>
          <w:sz w:val="26"/>
          <w:szCs w:val="26"/>
        </w:rPr>
        <w:t>с</w:t>
      </w:r>
      <w:proofErr w:type="gramStart"/>
      <w:r w:rsidRPr="00A97014">
        <w:rPr>
          <w:rFonts w:ascii="Times New Roman" w:eastAsia="Calibri" w:hAnsi="Times New Roman" w:cs="Times New Roman"/>
          <w:b/>
          <w:sz w:val="26"/>
          <w:szCs w:val="26"/>
        </w:rPr>
        <w:t>.С</w:t>
      </w:r>
      <w:proofErr w:type="gramEnd"/>
      <w:r w:rsidRPr="00A97014">
        <w:rPr>
          <w:rFonts w:ascii="Times New Roman" w:eastAsia="Calibri" w:hAnsi="Times New Roman" w:cs="Times New Roman"/>
          <w:b/>
          <w:sz w:val="26"/>
          <w:szCs w:val="26"/>
        </w:rPr>
        <w:t>авинка</w:t>
      </w:r>
      <w:proofErr w:type="spellEnd"/>
    </w:p>
    <w:p w:rsidR="00A97014" w:rsidRPr="00A97014" w:rsidRDefault="00A97014" w:rsidP="00A9701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97014">
        <w:rPr>
          <w:rFonts w:ascii="Times New Roman" w:eastAsia="Calibri" w:hAnsi="Times New Roman" w:cs="Times New Roman"/>
          <w:sz w:val="26"/>
          <w:szCs w:val="26"/>
        </w:rPr>
        <w:t>«13» августа  2015 год                                                                                         № 80</w:t>
      </w:r>
    </w:p>
    <w:p w:rsidR="00A97014" w:rsidRPr="00A97014" w:rsidRDefault="00A97014" w:rsidP="00A9701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97014" w:rsidRPr="00A97014" w:rsidRDefault="00A97014" w:rsidP="00A9701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97014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и дополнений</w:t>
      </w:r>
    </w:p>
    <w:p w:rsidR="00A97014" w:rsidRPr="00A97014" w:rsidRDefault="00A97014" w:rsidP="00A9701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97014">
        <w:rPr>
          <w:rFonts w:ascii="Times New Roman" w:eastAsia="Calibri" w:hAnsi="Times New Roman" w:cs="Times New Roman"/>
          <w:b/>
          <w:sz w:val="26"/>
          <w:szCs w:val="26"/>
        </w:rPr>
        <w:t>в Постановление от 14.04.2015г. № 37</w:t>
      </w:r>
    </w:p>
    <w:p w:rsidR="00A97014" w:rsidRPr="00A97014" w:rsidRDefault="00A97014" w:rsidP="00A970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97014">
        <w:rPr>
          <w:rFonts w:ascii="Times New Roman" w:eastAsia="Calibri" w:hAnsi="Times New Roman" w:cs="Times New Roman"/>
          <w:b/>
          <w:sz w:val="26"/>
          <w:szCs w:val="26"/>
        </w:rPr>
        <w:t xml:space="preserve">«О комиссии по распределению </w:t>
      </w:r>
      <w:proofErr w:type="gramStart"/>
      <w:r w:rsidRPr="00A97014">
        <w:rPr>
          <w:rFonts w:ascii="Times New Roman" w:eastAsia="Calibri" w:hAnsi="Times New Roman" w:cs="Times New Roman"/>
          <w:b/>
          <w:sz w:val="26"/>
          <w:szCs w:val="26"/>
        </w:rPr>
        <w:t>земельных</w:t>
      </w:r>
      <w:proofErr w:type="gramEnd"/>
      <w:r w:rsidRPr="00A9701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A97014" w:rsidRPr="00A97014" w:rsidRDefault="00A97014" w:rsidP="00A970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97014">
        <w:rPr>
          <w:rFonts w:ascii="Times New Roman" w:eastAsia="Calibri" w:hAnsi="Times New Roman" w:cs="Times New Roman"/>
          <w:b/>
          <w:sz w:val="26"/>
          <w:szCs w:val="26"/>
        </w:rPr>
        <w:t xml:space="preserve">участков из перечня земельных участков, </w:t>
      </w:r>
    </w:p>
    <w:p w:rsidR="00A97014" w:rsidRPr="00A97014" w:rsidRDefault="00A97014" w:rsidP="00A970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A97014">
        <w:rPr>
          <w:rFonts w:ascii="Times New Roman" w:eastAsia="Calibri" w:hAnsi="Times New Roman" w:cs="Times New Roman"/>
          <w:b/>
          <w:sz w:val="26"/>
          <w:szCs w:val="26"/>
        </w:rPr>
        <w:t>предлагаемых</w:t>
      </w:r>
      <w:proofErr w:type="gramEnd"/>
      <w:r w:rsidRPr="00A97014">
        <w:rPr>
          <w:rFonts w:ascii="Times New Roman" w:eastAsia="Calibri" w:hAnsi="Times New Roman" w:cs="Times New Roman"/>
          <w:b/>
          <w:sz w:val="26"/>
          <w:szCs w:val="26"/>
        </w:rPr>
        <w:t xml:space="preserve"> к предоставлению гражданам </w:t>
      </w:r>
    </w:p>
    <w:p w:rsidR="00A97014" w:rsidRPr="00A97014" w:rsidRDefault="00A97014" w:rsidP="00A970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97014">
        <w:rPr>
          <w:rFonts w:ascii="Times New Roman" w:eastAsia="Calibri" w:hAnsi="Times New Roman" w:cs="Times New Roman"/>
          <w:b/>
          <w:sz w:val="26"/>
          <w:szCs w:val="26"/>
        </w:rPr>
        <w:t xml:space="preserve">в собственность бесплатно в соответствии </w:t>
      </w:r>
      <w:proofErr w:type="gramStart"/>
      <w:r w:rsidRPr="00A97014">
        <w:rPr>
          <w:rFonts w:ascii="Times New Roman" w:eastAsia="Calibri" w:hAnsi="Times New Roman" w:cs="Times New Roman"/>
          <w:b/>
          <w:sz w:val="26"/>
          <w:szCs w:val="26"/>
        </w:rPr>
        <w:t>с</w:t>
      </w:r>
      <w:proofErr w:type="gramEnd"/>
      <w:r w:rsidRPr="00A9701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A97014" w:rsidRPr="00A97014" w:rsidRDefault="00A97014" w:rsidP="00A970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97014">
        <w:rPr>
          <w:rFonts w:ascii="Times New Roman" w:eastAsia="Calibri" w:hAnsi="Times New Roman" w:cs="Times New Roman"/>
          <w:b/>
          <w:sz w:val="26"/>
          <w:szCs w:val="26"/>
        </w:rPr>
        <w:t xml:space="preserve">Законом Волгоградской области </w:t>
      </w:r>
      <w:proofErr w:type="gramStart"/>
      <w:r w:rsidRPr="00A97014">
        <w:rPr>
          <w:rFonts w:ascii="Times New Roman" w:eastAsia="Calibri" w:hAnsi="Times New Roman" w:cs="Times New Roman"/>
          <w:b/>
          <w:sz w:val="26"/>
          <w:szCs w:val="26"/>
        </w:rPr>
        <w:t>от</w:t>
      </w:r>
      <w:proofErr w:type="gramEnd"/>
      <w:r w:rsidRPr="00A9701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A97014" w:rsidRPr="00A97014" w:rsidRDefault="00A97014" w:rsidP="00A970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97014">
        <w:rPr>
          <w:rFonts w:ascii="Times New Roman" w:eastAsia="Calibri" w:hAnsi="Times New Roman" w:cs="Times New Roman"/>
          <w:b/>
          <w:sz w:val="26"/>
          <w:szCs w:val="26"/>
        </w:rPr>
        <w:t xml:space="preserve">04.04.2003 года № 809-ОД «О </w:t>
      </w:r>
    </w:p>
    <w:p w:rsidR="00A97014" w:rsidRPr="00A97014" w:rsidRDefault="00A97014" w:rsidP="00A970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A97014">
        <w:rPr>
          <w:rFonts w:ascii="Times New Roman" w:eastAsia="Calibri" w:hAnsi="Times New Roman" w:cs="Times New Roman"/>
          <w:b/>
          <w:sz w:val="26"/>
          <w:szCs w:val="26"/>
        </w:rPr>
        <w:t>предоставлении</w:t>
      </w:r>
      <w:proofErr w:type="gramEnd"/>
      <w:r w:rsidRPr="00A97014">
        <w:rPr>
          <w:rFonts w:ascii="Times New Roman" w:eastAsia="Calibri" w:hAnsi="Times New Roman" w:cs="Times New Roman"/>
          <w:b/>
          <w:sz w:val="26"/>
          <w:szCs w:val="26"/>
        </w:rPr>
        <w:t xml:space="preserve"> земельных участков, </w:t>
      </w:r>
    </w:p>
    <w:p w:rsidR="00A97014" w:rsidRPr="00A97014" w:rsidRDefault="00A97014" w:rsidP="00A970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97014">
        <w:rPr>
          <w:rFonts w:ascii="Times New Roman" w:eastAsia="Calibri" w:hAnsi="Times New Roman" w:cs="Times New Roman"/>
          <w:b/>
          <w:sz w:val="26"/>
          <w:szCs w:val="26"/>
        </w:rPr>
        <w:t xml:space="preserve">находящихся в государственной или </w:t>
      </w:r>
    </w:p>
    <w:p w:rsidR="00A97014" w:rsidRPr="00A97014" w:rsidRDefault="00A97014" w:rsidP="00A970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97014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муниципальной собственности, </w:t>
      </w:r>
      <w:proofErr w:type="gramStart"/>
      <w:r w:rsidRPr="00A97014">
        <w:rPr>
          <w:rFonts w:ascii="Times New Roman" w:eastAsia="Calibri" w:hAnsi="Times New Roman" w:cs="Times New Roman"/>
          <w:b/>
          <w:sz w:val="26"/>
          <w:szCs w:val="26"/>
        </w:rPr>
        <w:t>в</w:t>
      </w:r>
      <w:proofErr w:type="gramEnd"/>
      <w:r w:rsidRPr="00A97014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A97014" w:rsidRPr="00A97014" w:rsidRDefault="00A97014" w:rsidP="00A970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97014">
        <w:rPr>
          <w:rFonts w:ascii="Times New Roman" w:eastAsia="Calibri" w:hAnsi="Times New Roman" w:cs="Times New Roman"/>
          <w:b/>
          <w:sz w:val="26"/>
          <w:szCs w:val="26"/>
        </w:rPr>
        <w:t xml:space="preserve">собственность граждан бесплатно» </w:t>
      </w:r>
    </w:p>
    <w:p w:rsidR="00A97014" w:rsidRPr="00A97014" w:rsidRDefault="00A97014" w:rsidP="00A9701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97014" w:rsidRPr="00A97014" w:rsidRDefault="00A97014" w:rsidP="00A970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014">
        <w:rPr>
          <w:rFonts w:ascii="Times New Roman" w:eastAsia="Calibri" w:hAnsi="Times New Roman" w:cs="Times New Roman"/>
          <w:sz w:val="26"/>
          <w:szCs w:val="26"/>
        </w:rPr>
        <w:t xml:space="preserve">        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Савинского сельского поселения </w:t>
      </w:r>
    </w:p>
    <w:p w:rsidR="00A97014" w:rsidRPr="00A97014" w:rsidRDefault="00A97014" w:rsidP="00A97014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9701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A97014">
        <w:rPr>
          <w:rFonts w:ascii="Times New Roman" w:eastAsia="Calibri" w:hAnsi="Times New Roman" w:cs="Times New Roman"/>
          <w:b/>
          <w:sz w:val="26"/>
          <w:szCs w:val="26"/>
        </w:rPr>
        <w:tab/>
        <w:t>ПОСТАНОВЛЯЕТ:</w:t>
      </w:r>
    </w:p>
    <w:p w:rsidR="00A97014" w:rsidRPr="00A97014" w:rsidRDefault="00A97014" w:rsidP="00A970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014">
        <w:rPr>
          <w:rFonts w:ascii="Times New Roman" w:eastAsia="Calibri" w:hAnsi="Times New Roman" w:cs="Times New Roman"/>
          <w:sz w:val="26"/>
          <w:szCs w:val="26"/>
        </w:rPr>
        <w:t xml:space="preserve">       1. </w:t>
      </w:r>
      <w:proofErr w:type="gramStart"/>
      <w:r w:rsidRPr="00A97014">
        <w:rPr>
          <w:rFonts w:ascii="Times New Roman" w:eastAsia="Calibri" w:hAnsi="Times New Roman" w:cs="Times New Roman"/>
          <w:sz w:val="26"/>
          <w:szCs w:val="26"/>
        </w:rPr>
        <w:t>Внести изменения и дополнения в Постановление Савинского сельского поселения № 37 от 14 апреля 2015 года «О комиссии по распределению земельных участков из перечня земельных участков, предлагаемых к предоставлению гражданам в собственность бесплатно в соответствии с Законом Волгоградской области от 04.04.2003 года № 809-ОД «О предоставлении земельных участков, находящихся в государственной или муниципальной собственности, в  собственность граждан бесплатно».</w:t>
      </w:r>
      <w:proofErr w:type="gramEnd"/>
    </w:p>
    <w:p w:rsidR="00A97014" w:rsidRPr="00A97014" w:rsidRDefault="00A97014" w:rsidP="00A970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701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1.1. В наименовании, преамбуле, пунктах 1,2,3 </w:t>
      </w:r>
      <w:proofErr w:type="gramStart"/>
      <w:r w:rsidRPr="00A97014">
        <w:rPr>
          <w:rFonts w:ascii="Times New Roman" w:eastAsia="Calibri" w:hAnsi="Times New Roman" w:cs="Times New Roman"/>
          <w:b/>
          <w:bCs/>
          <w:sz w:val="26"/>
          <w:szCs w:val="26"/>
        </w:rPr>
        <w:t>Постановления</w:t>
      </w:r>
      <w:proofErr w:type="gramEnd"/>
      <w:r w:rsidRPr="00A9701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а также далее по тексту Приложениях 1,2 к Постановлению, слова от 04.04.2003 года</w:t>
      </w:r>
      <w:r w:rsidR="00A2200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№ 809-ОД заменить словами от </w:t>
      </w:r>
      <w:r w:rsidR="00A22003" w:rsidRPr="00A22003">
        <w:rPr>
          <w:rFonts w:ascii="Times New Roman" w:eastAsia="Calibri" w:hAnsi="Times New Roman" w:cs="Times New Roman"/>
          <w:b/>
          <w:bCs/>
          <w:sz w:val="26"/>
          <w:szCs w:val="26"/>
        </w:rPr>
        <w:t>14</w:t>
      </w:r>
      <w:r w:rsidR="00A22003">
        <w:rPr>
          <w:rFonts w:ascii="Times New Roman" w:eastAsia="Calibri" w:hAnsi="Times New Roman" w:cs="Times New Roman"/>
          <w:b/>
          <w:bCs/>
          <w:sz w:val="26"/>
          <w:szCs w:val="26"/>
        </w:rPr>
        <w:t>.0</w:t>
      </w:r>
      <w:r w:rsidR="00A22003" w:rsidRPr="00A22003">
        <w:rPr>
          <w:rFonts w:ascii="Times New Roman" w:eastAsia="Calibri" w:hAnsi="Times New Roman" w:cs="Times New Roman"/>
          <w:b/>
          <w:bCs/>
          <w:sz w:val="26"/>
          <w:szCs w:val="26"/>
        </w:rPr>
        <w:t>7</w:t>
      </w:r>
      <w:r w:rsidRPr="00A97014">
        <w:rPr>
          <w:rFonts w:ascii="Times New Roman" w:eastAsia="Calibri" w:hAnsi="Times New Roman" w:cs="Times New Roman"/>
          <w:b/>
          <w:bCs/>
          <w:sz w:val="26"/>
          <w:szCs w:val="26"/>
        </w:rPr>
        <w:t>.2015г. № 123-ОД.</w:t>
      </w:r>
    </w:p>
    <w:p w:rsidR="00A97014" w:rsidRPr="00A97014" w:rsidRDefault="00A97014" w:rsidP="00A97014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97014">
        <w:rPr>
          <w:rFonts w:ascii="Times New Roman" w:eastAsia="Calibri" w:hAnsi="Times New Roman" w:cs="Times New Roman"/>
          <w:sz w:val="26"/>
          <w:szCs w:val="26"/>
        </w:rPr>
        <w:t xml:space="preserve">   2. </w:t>
      </w:r>
      <w:proofErr w:type="gramStart"/>
      <w:r w:rsidRPr="00A97014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A97014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97014" w:rsidRPr="00A97014" w:rsidRDefault="00A97014" w:rsidP="00A97014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97014">
        <w:rPr>
          <w:rFonts w:ascii="Times New Roman" w:eastAsia="Calibri" w:hAnsi="Times New Roman" w:cs="Times New Roman"/>
          <w:sz w:val="26"/>
          <w:szCs w:val="26"/>
        </w:rPr>
        <w:t xml:space="preserve">   3.Настоящее Постановление вступает в силу с момента его официального опубликования (обнародования).   </w:t>
      </w:r>
    </w:p>
    <w:p w:rsidR="00A97014" w:rsidRPr="00A97014" w:rsidRDefault="00A97014" w:rsidP="00A97014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97014" w:rsidRPr="00A97014" w:rsidRDefault="00A97014" w:rsidP="00A9701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97014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Савинского                                                          </w:t>
      </w:r>
      <w:proofErr w:type="spellStart"/>
      <w:r w:rsidRPr="00A97014">
        <w:rPr>
          <w:rFonts w:ascii="Times New Roman" w:eastAsia="Calibri" w:hAnsi="Times New Roman" w:cs="Times New Roman"/>
          <w:b/>
          <w:sz w:val="26"/>
          <w:szCs w:val="26"/>
        </w:rPr>
        <w:t>А.А.Перченко</w:t>
      </w:r>
      <w:proofErr w:type="spellEnd"/>
    </w:p>
    <w:p w:rsidR="00A97014" w:rsidRPr="00A97014" w:rsidRDefault="00A97014" w:rsidP="00A9701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97014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</w:t>
      </w:r>
    </w:p>
    <w:p w:rsidR="00A97014" w:rsidRPr="00A97014" w:rsidRDefault="00A97014" w:rsidP="00A9701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A97014">
        <w:rPr>
          <w:rFonts w:ascii="Times New Roman" w:eastAsia="Calibri" w:hAnsi="Times New Roman" w:cs="Times New Roman"/>
          <w:b/>
          <w:sz w:val="26"/>
          <w:szCs w:val="26"/>
        </w:rPr>
        <w:t>Рег</w:t>
      </w:r>
      <w:proofErr w:type="spellEnd"/>
      <w:r w:rsidRPr="00A97014">
        <w:rPr>
          <w:rFonts w:ascii="Times New Roman" w:eastAsia="Calibri" w:hAnsi="Times New Roman" w:cs="Times New Roman"/>
          <w:b/>
          <w:sz w:val="26"/>
          <w:szCs w:val="26"/>
        </w:rPr>
        <w:t>: 80 /2015</w:t>
      </w:r>
    </w:p>
    <w:p w:rsidR="006F29D5" w:rsidRDefault="006F29D5"/>
    <w:sectPr w:rsidR="006F29D5" w:rsidSect="00AD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014"/>
    <w:rsid w:val="006F29D5"/>
    <w:rsid w:val="00A22003"/>
    <w:rsid w:val="00A97014"/>
    <w:rsid w:val="00AD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>CtrlSoft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2015-08-17T08:44:00Z</dcterms:created>
  <dcterms:modified xsi:type="dcterms:W3CDTF">2015-08-17T12:39:00Z</dcterms:modified>
</cp:coreProperties>
</file>