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88" w:rsidRPr="006B18A3" w:rsidRDefault="00F17988" w:rsidP="006B18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521E3" w:rsidRPr="006B18A3" w:rsidRDefault="00445B96" w:rsidP="00445B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</w:t>
      </w:r>
      <w:r w:rsidRPr="00445B96">
        <w:rPr>
          <w:rFonts w:ascii="Calibri" w:eastAsia="Times New Roman" w:hAnsi="Calibri" w:cs="Times New Roman"/>
          <w:noProof/>
        </w:rPr>
        <w:drawing>
          <wp:inline distT="0" distB="0" distL="0" distR="0" wp14:anchorId="1CF8B706" wp14:editId="0C92134F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</w:t>
      </w:r>
      <w:r w:rsidR="003521E3"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Проект</w:t>
      </w:r>
    </w:p>
    <w:p w:rsidR="00755C05" w:rsidRPr="006B18A3" w:rsidRDefault="00755C05" w:rsidP="006B18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ВОЛГОГРАДСКАЯ ОБЛАСТЬ</w:t>
      </w:r>
    </w:p>
    <w:p w:rsidR="00755C05" w:rsidRPr="006B18A3" w:rsidRDefault="00755C05" w:rsidP="006B18A3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ПАЛЛАСОВСКИЙ МУНИЦИПАЛЬНЫЙ Р</w:t>
      </w:r>
      <w:r w:rsidR="005945BE"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АЙОН</w:t>
      </w:r>
      <w:r w:rsidR="005945BE"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АДМИНИСТРАЦИЯ </w:t>
      </w:r>
      <w:r w:rsidR="00445B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САВИНСКОГО</w:t>
      </w:r>
      <w:r w:rsidR="005945BE"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СЕЛЬСКОГО ПОСЕЛЕНИЯ</w:t>
      </w:r>
    </w:p>
    <w:p w:rsidR="00755C05" w:rsidRPr="006B18A3" w:rsidRDefault="00755C05" w:rsidP="006B18A3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 О С Т А Н О В Л Е Н И Е</w:t>
      </w:r>
    </w:p>
    <w:p w:rsidR="00755C05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proofErr w:type="gramStart"/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 </w:t>
      </w:r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proofErr w:type="gramEnd"/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  <w:r w:rsidR="00B3008B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 с.</w:t>
      </w:r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5B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Савинка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№ </w:t>
      </w:r>
      <w:r w:rsidR="00987E87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</w:t>
      </w:r>
    </w:p>
    <w:p w:rsidR="00755C05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«О внесении изменений и дополнений </w:t>
      </w:r>
    </w:p>
    <w:p w:rsidR="00755C05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 Постановление №</w:t>
      </w:r>
      <w:r w:rsidR="00AC1C89"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69</w:t>
      </w: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от «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26</w:t>
      </w: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июля</w:t>
      </w:r>
      <w:r w:rsidR="00AC1C89"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21</w:t>
      </w: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«Об утверждении Административного регламента 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«Рассмотрение 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заявления о присоединении объектов дорожного сервиса 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к автомобильным дорогам общего пользования местного 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значения, о выдаче согласия на реконструкцию, капитальный 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 xml:space="preserve">ремонт и ремонт примыканий объектов дорожного сервиса </w:t>
      </w:r>
    </w:p>
    <w:p w:rsidR="00DC5877" w:rsidRPr="006B18A3" w:rsidRDefault="002A25F0" w:rsidP="006B18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8A3">
        <w:rPr>
          <w:rFonts w:ascii="Times New Roman" w:hAnsi="Times New Roman" w:cs="Times New Roman"/>
          <w:b/>
          <w:sz w:val="26"/>
          <w:szCs w:val="26"/>
        </w:rPr>
        <w:t>к автомобильным дорогам общего пользования местного значения»</w:t>
      </w:r>
    </w:p>
    <w:p w:rsidR="002A25F0" w:rsidRPr="006B18A3" w:rsidRDefault="002A25F0" w:rsidP="006B1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целью приведения законодательства </w:t>
      </w:r>
      <w:r w:rsidR="00445B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445B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</w:p>
    <w:p w:rsidR="00987E87" w:rsidRPr="006B18A3" w:rsidRDefault="00987E87" w:rsidP="006B18A3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755C05" w:rsidRPr="006B18A3" w:rsidRDefault="00755C05" w:rsidP="006B1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C5877" w:rsidRPr="006B18A3" w:rsidRDefault="00BE3499" w:rsidP="006B1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755C05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1.Внести изменения и дополнения в постановление администрации </w:t>
      </w:r>
      <w:r w:rsidR="00445B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755C05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</w:t>
      </w:r>
      <w:proofErr w:type="gramStart"/>
      <w:r w:rsidR="00755C05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поселения  </w:t>
      </w:r>
      <w:r w:rsidR="00445B96" w:rsidRP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№</w:t>
      </w:r>
      <w:proofErr w:type="gramEnd"/>
      <w:r w:rsidR="00445B96" w:rsidRP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69 от «26» июля 2021 года</w:t>
      </w:r>
      <w:r w:rsidR="00445B96" w:rsidRPr="00445B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25F0" w:rsidRPr="006B18A3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:rsidR="000B5E31" w:rsidRPr="006B18A3" w:rsidRDefault="000B5E31" w:rsidP="006B18A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FE1691" w:rsidRPr="006B18A3" w:rsidRDefault="00FE1691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1.1. Пункт </w:t>
      </w:r>
      <w:r w:rsidR="00DE624E"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2.6.3</w:t>
      </w:r>
      <w:r w:rsidR="00E47440"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Раздела 2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Регламента изложить в следующей редакции:</w:t>
      </w:r>
    </w:p>
    <w:p w:rsidR="002A25F0" w:rsidRPr="002A25F0" w:rsidRDefault="002A25F0" w:rsidP="006B1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sz w:val="26"/>
          <w:szCs w:val="26"/>
        </w:rPr>
        <w:t xml:space="preserve">       «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2A25F0">
        <w:rPr>
          <w:rFonts w:ascii="Times New Roman" w:eastAsia="Times New Roman" w:hAnsi="Times New Roman" w:cs="Times New Roman"/>
          <w:strike/>
          <w:sz w:val="26"/>
          <w:szCs w:val="26"/>
        </w:rPr>
        <w:t xml:space="preserve"> </w:t>
      </w:r>
    </w:p>
    <w:p w:rsidR="002A25F0" w:rsidRPr="002A25F0" w:rsidRDefault="002A25F0" w:rsidP="006B1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Подача документов через МФЦ осуществляется в соответствии с соглашением о взаимодействии, заключенным между МФЦ и уполномоченным 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органом, с момента вступления в силу соответствующего соглашения о взаимодействии.</w:t>
      </w:r>
    </w:p>
    <w:p w:rsidR="002A25F0" w:rsidRPr="002A25F0" w:rsidRDefault="002A25F0" w:rsidP="006B18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2A25F0" w:rsidRPr="002A25F0" w:rsidRDefault="002A25F0" w:rsidP="006B18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25F0">
        <w:rPr>
          <w:rFonts w:ascii="Times New Roman" w:eastAsia="Calibri" w:hAnsi="Times New Roman" w:cs="Times New Roman"/>
          <w:sz w:val="26"/>
          <w:szCs w:val="26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2A25F0" w:rsidRPr="002A25F0" w:rsidRDefault="002A25F0" w:rsidP="006B1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Заявление в форме электронного документа подписывается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по выбору заявителя:</w:t>
      </w:r>
    </w:p>
    <w:p w:rsidR="002A25F0" w:rsidRPr="002A25F0" w:rsidRDefault="002A25F0" w:rsidP="006B18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- простой электронной подписью заявителя (представителя заявителя);</w:t>
      </w:r>
    </w:p>
    <w:p w:rsidR="002A25F0" w:rsidRPr="002A25F0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A25F0" w:rsidRPr="002A25F0" w:rsidRDefault="002A25F0" w:rsidP="006B18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Pr="006B18A3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266524" w:rsidRPr="006B18A3" w:rsidRDefault="00266524" w:rsidP="006B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A25F0" w:rsidRPr="002A25F0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>1.2. П</w:t>
      </w:r>
      <w:r w:rsidRPr="002A25F0">
        <w:rPr>
          <w:rFonts w:ascii="Times New Roman" w:eastAsia="Times New Roman" w:hAnsi="Times New Roman" w:cs="Times New Roman"/>
          <w:b/>
          <w:sz w:val="26"/>
          <w:szCs w:val="26"/>
        </w:rPr>
        <w:t xml:space="preserve">ункт 2.7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2A25F0">
        <w:rPr>
          <w:rFonts w:ascii="Times New Roman" w:eastAsia="Times New Roman" w:hAnsi="Times New Roman" w:cs="Times New Roman"/>
          <w:b/>
          <w:sz w:val="26"/>
          <w:szCs w:val="26"/>
        </w:rPr>
        <w:t>дополнить подпунктом 5 следующего содержания:</w:t>
      </w:r>
    </w:p>
    <w:p w:rsidR="002A25F0" w:rsidRPr="002A25F0" w:rsidRDefault="002A25F0" w:rsidP="006B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pacing w:val="-6"/>
          <w:sz w:val="26"/>
          <w:szCs w:val="26"/>
        </w:rPr>
        <w:t>"5) предоставления на бумажном носителе документов и информации,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 электронные образы которых ранее были заверены в соответствии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с пунктом 7.2 части 1 статьи 16 Федерального закона № 210-ФЗ,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E94CF4" w:rsidRPr="006B18A3" w:rsidRDefault="00E94CF4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25F0" w:rsidRPr="002A25F0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 xml:space="preserve">1.3. </w:t>
      </w:r>
      <w:r w:rsidRPr="002A25F0">
        <w:rPr>
          <w:rFonts w:ascii="Times New Roman" w:eastAsia="Times New Roman" w:hAnsi="Times New Roman" w:cs="Times New Roman"/>
          <w:b/>
          <w:sz w:val="26"/>
          <w:szCs w:val="26"/>
        </w:rPr>
        <w:t xml:space="preserve">В абзаце четвертом пункта 2.8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слова «квалифицированной подписи выявлено несоблюдение установленных </w:t>
      </w:r>
      <w:hyperlink r:id="rId6" w:history="1">
        <w:r w:rsidRPr="002A25F0">
          <w:rPr>
            <w:rFonts w:ascii="Times New Roman" w:eastAsia="Times New Roman" w:hAnsi="Times New Roman" w:cs="Times New Roman"/>
            <w:sz w:val="26"/>
            <w:szCs w:val="26"/>
          </w:rPr>
          <w:t>статьей 11</w:t>
        </w:r>
      </w:hyperlink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63-ФЗ» заменить словами «квалифицированной электронной подписи </w:t>
      </w:r>
      <w:r w:rsidRPr="002A25F0">
        <w:rPr>
          <w:rFonts w:ascii="Times New Roman" w:eastAsia="Times New Roman" w:hAnsi="Times New Roman" w:cs="Times New Roman"/>
          <w:spacing w:val="-6"/>
          <w:sz w:val="26"/>
          <w:szCs w:val="26"/>
        </w:rPr>
        <w:t>(далее – квалифицированная подпись) выявлено несоблюдение установленных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7" w:history="1">
        <w:r w:rsidRPr="002A25F0">
          <w:rPr>
            <w:rFonts w:ascii="Times New Roman" w:eastAsia="Times New Roman" w:hAnsi="Times New Roman" w:cs="Times New Roman"/>
            <w:sz w:val="26"/>
            <w:szCs w:val="26"/>
          </w:rPr>
          <w:t>статьей 11</w:t>
        </w:r>
      </w:hyperlink>
      <w:r w:rsidRPr="002A25F0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06 апреля 2011 г.  № 63-ФЗ «Об электронной подписи» (далее – Федеральный закон № 63-ФЗ)».</w:t>
      </w:r>
    </w:p>
    <w:p w:rsidR="002A25F0" w:rsidRPr="006B18A3" w:rsidRDefault="002A25F0" w:rsidP="004F55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25F0" w:rsidRPr="002A25F0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 xml:space="preserve">1.4. </w:t>
      </w:r>
      <w:r w:rsidRPr="002A25F0">
        <w:rPr>
          <w:rFonts w:ascii="Times New Roman" w:eastAsia="Times New Roman" w:hAnsi="Times New Roman" w:cs="Times New Roman"/>
          <w:b/>
          <w:sz w:val="26"/>
          <w:szCs w:val="26"/>
        </w:rPr>
        <w:t xml:space="preserve">Пункт 2.11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2A25F0">
        <w:rPr>
          <w:rFonts w:ascii="Times New Roman" w:eastAsia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2A25F0" w:rsidRPr="002A25F0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5F0">
        <w:rPr>
          <w:rFonts w:ascii="Times New Roman" w:eastAsia="Times New Roman" w:hAnsi="Times New Roman" w:cs="Times New Roman"/>
          <w:sz w:val="26"/>
          <w:szCs w:val="26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2A25F0">
        <w:rPr>
          <w:rFonts w:ascii="Times New Roman" w:eastAsia="Times New Roman" w:hAnsi="Times New Roman" w:cs="Times New Roman"/>
          <w:sz w:val="26"/>
          <w:szCs w:val="26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2A25F0" w:rsidRPr="006B18A3" w:rsidRDefault="002A25F0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210F" w:rsidRPr="0057210F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 xml:space="preserve">1.5. 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 xml:space="preserve">В абзаце </w:t>
      </w: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>третьем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 xml:space="preserve"> пункта 2.12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t>слова «информационных систем» заменить словами «Единого портала государственных</w:t>
      </w:r>
      <w:r w:rsidRPr="006B1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муниципальных услуг».</w:t>
      </w:r>
    </w:p>
    <w:p w:rsidR="0057210F" w:rsidRPr="006B18A3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210F" w:rsidRPr="0057210F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>1.6. В п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>ункт</w:t>
      </w: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 xml:space="preserve"> 2.13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t>после слова "документов" дополнить словами</w:t>
      </w:r>
      <w:r w:rsidRPr="006B1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t xml:space="preserve">"и (или) информации";  </w:t>
      </w:r>
    </w:p>
    <w:p w:rsidR="0057210F" w:rsidRPr="006B18A3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210F" w:rsidRPr="0057210F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 xml:space="preserve">1.7. 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 xml:space="preserve">Абзац третий пункта 2.13.1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2 Регламента 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57210F" w:rsidRPr="0057210F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210F">
        <w:rPr>
          <w:rFonts w:ascii="Times New Roman" w:eastAsia="Times New Roman" w:hAnsi="Times New Roman" w:cs="Times New Roman"/>
          <w:sz w:val="26"/>
          <w:szCs w:val="26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 w:rsidR="0057210F" w:rsidRPr="006B18A3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210F" w:rsidRPr="0057210F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sz w:val="26"/>
          <w:szCs w:val="26"/>
        </w:rPr>
        <w:t xml:space="preserve">1.8. </w:t>
      </w:r>
      <w:r w:rsidRPr="0057210F">
        <w:rPr>
          <w:rFonts w:ascii="Times New Roman" w:eastAsia="Times New Roman" w:hAnsi="Times New Roman" w:cs="Times New Roman"/>
          <w:b/>
          <w:sz w:val="26"/>
          <w:szCs w:val="26"/>
        </w:rPr>
        <w:t xml:space="preserve">В абзаце четвёртом подпункта 3.1.8 пункта 3.1 </w:t>
      </w:r>
      <w:r w:rsidRPr="006B18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Раздела 3 Регламента </w:t>
      </w:r>
      <w:r w:rsidRPr="0057210F">
        <w:rPr>
          <w:rFonts w:ascii="Times New Roman" w:eastAsia="Times New Roman" w:hAnsi="Times New Roman" w:cs="Times New Roman"/>
          <w:sz w:val="26"/>
          <w:szCs w:val="26"/>
        </w:rPr>
        <w:t>слова «информационных систем» заменить словами «Единого портала государственных и муниципальных услуг».</w:t>
      </w:r>
    </w:p>
    <w:p w:rsidR="0057210F" w:rsidRPr="006B18A3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210F" w:rsidRPr="006B18A3" w:rsidRDefault="0057210F" w:rsidP="006B18A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hAnsi="Times New Roman" w:cs="Times New Roman"/>
          <w:color w:val="000000" w:themeColor="text1"/>
          <w:sz w:val="26"/>
          <w:szCs w:val="26"/>
        </w:rPr>
        <w:t>2.Контроль за</w:t>
      </w:r>
      <w:r w:rsidR="00C06268" w:rsidRPr="006B1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</w:t>
      </w:r>
      <w:r w:rsidRPr="006B18A3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остановления оставляю за собой.</w:t>
      </w:r>
    </w:p>
    <w:p w:rsidR="00C06268" w:rsidRPr="006B18A3" w:rsidRDefault="00C06268" w:rsidP="006B1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B1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3.</w:t>
      </w: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C06268" w:rsidRPr="006B18A3" w:rsidRDefault="00C06268" w:rsidP="006B18A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55C05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Глава 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</w:p>
    <w:p w:rsidR="0060053C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сельского поселения                                                                  </w:t>
      </w:r>
      <w:r w:rsidR="00445B9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А.И.Солодовникова</w:t>
      </w:r>
      <w:bookmarkStart w:id="0" w:name="_GoBack"/>
      <w:bookmarkEnd w:id="0"/>
    </w:p>
    <w:p w:rsidR="00B3008B" w:rsidRPr="006B18A3" w:rsidRDefault="00755C05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Рег. № </w:t>
      </w:r>
      <w:r w:rsidR="00AF73E8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</w:t>
      </w:r>
      <w:r w:rsidR="00B3008B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/2025</w:t>
      </w:r>
      <w:r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</w:t>
      </w:r>
      <w:r w:rsidR="0060053C" w:rsidRPr="006B18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3008B" w:rsidRPr="006B18A3" w:rsidRDefault="00B3008B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3008B" w:rsidRPr="006B18A3" w:rsidRDefault="00B3008B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913E7" w:rsidRPr="006B18A3" w:rsidRDefault="001913E7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D3D30" w:rsidRPr="006B18A3" w:rsidRDefault="004D3D30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D3D30" w:rsidRPr="006B18A3" w:rsidRDefault="004D3D30" w:rsidP="006B18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06268" w:rsidRPr="006B18A3" w:rsidRDefault="00C06268" w:rsidP="006B18A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06268" w:rsidRPr="006B18A3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5"/>
    <w:rsid w:val="0001621D"/>
    <w:rsid w:val="00061163"/>
    <w:rsid w:val="00082A3B"/>
    <w:rsid w:val="000B449E"/>
    <w:rsid w:val="000B5E31"/>
    <w:rsid w:val="000B6FF8"/>
    <w:rsid w:val="000D3079"/>
    <w:rsid w:val="00107A00"/>
    <w:rsid w:val="00126310"/>
    <w:rsid w:val="001753EB"/>
    <w:rsid w:val="00175A7A"/>
    <w:rsid w:val="00182B64"/>
    <w:rsid w:val="001913E7"/>
    <w:rsid w:val="00212FDC"/>
    <w:rsid w:val="00222FBE"/>
    <w:rsid w:val="002454E3"/>
    <w:rsid w:val="0025648F"/>
    <w:rsid w:val="00262D89"/>
    <w:rsid w:val="00266524"/>
    <w:rsid w:val="00297C1B"/>
    <w:rsid w:val="002A25F0"/>
    <w:rsid w:val="002E4E33"/>
    <w:rsid w:val="00317B66"/>
    <w:rsid w:val="003207AC"/>
    <w:rsid w:val="003521E3"/>
    <w:rsid w:val="00352FFC"/>
    <w:rsid w:val="00355F9A"/>
    <w:rsid w:val="00361B81"/>
    <w:rsid w:val="003A490F"/>
    <w:rsid w:val="003D39C8"/>
    <w:rsid w:val="003F0046"/>
    <w:rsid w:val="003F3727"/>
    <w:rsid w:val="003F653E"/>
    <w:rsid w:val="004124A0"/>
    <w:rsid w:val="004317B8"/>
    <w:rsid w:val="00445B96"/>
    <w:rsid w:val="00474AC8"/>
    <w:rsid w:val="00475E28"/>
    <w:rsid w:val="00482FCB"/>
    <w:rsid w:val="004C17A3"/>
    <w:rsid w:val="004D0A3E"/>
    <w:rsid w:val="004D36C2"/>
    <w:rsid w:val="004D3D30"/>
    <w:rsid w:val="004F5556"/>
    <w:rsid w:val="005117D9"/>
    <w:rsid w:val="00521A43"/>
    <w:rsid w:val="00536231"/>
    <w:rsid w:val="005651DF"/>
    <w:rsid w:val="0057210F"/>
    <w:rsid w:val="005945BE"/>
    <w:rsid w:val="0060053C"/>
    <w:rsid w:val="00637459"/>
    <w:rsid w:val="00676249"/>
    <w:rsid w:val="006A0100"/>
    <w:rsid w:val="006B18A3"/>
    <w:rsid w:val="00713547"/>
    <w:rsid w:val="00755C05"/>
    <w:rsid w:val="00796E90"/>
    <w:rsid w:val="007C5677"/>
    <w:rsid w:val="007E4488"/>
    <w:rsid w:val="007F37C7"/>
    <w:rsid w:val="00843999"/>
    <w:rsid w:val="00850906"/>
    <w:rsid w:val="0085436B"/>
    <w:rsid w:val="00874226"/>
    <w:rsid w:val="008B781F"/>
    <w:rsid w:val="008F4D03"/>
    <w:rsid w:val="00932D13"/>
    <w:rsid w:val="00945FE0"/>
    <w:rsid w:val="009609D5"/>
    <w:rsid w:val="00963EAD"/>
    <w:rsid w:val="00987E87"/>
    <w:rsid w:val="009A2068"/>
    <w:rsid w:val="009A2195"/>
    <w:rsid w:val="00A2311D"/>
    <w:rsid w:val="00A47DCA"/>
    <w:rsid w:val="00AB77AC"/>
    <w:rsid w:val="00AC1C89"/>
    <w:rsid w:val="00AE58E1"/>
    <w:rsid w:val="00AF3355"/>
    <w:rsid w:val="00AF73E8"/>
    <w:rsid w:val="00AF7550"/>
    <w:rsid w:val="00B3008B"/>
    <w:rsid w:val="00B45DBE"/>
    <w:rsid w:val="00B7086C"/>
    <w:rsid w:val="00B95CDA"/>
    <w:rsid w:val="00BE3499"/>
    <w:rsid w:val="00C06268"/>
    <w:rsid w:val="00C201EA"/>
    <w:rsid w:val="00C80A15"/>
    <w:rsid w:val="00CD099C"/>
    <w:rsid w:val="00CE281C"/>
    <w:rsid w:val="00CE7738"/>
    <w:rsid w:val="00CF70F6"/>
    <w:rsid w:val="00D20438"/>
    <w:rsid w:val="00D34640"/>
    <w:rsid w:val="00D37C5E"/>
    <w:rsid w:val="00D93A1A"/>
    <w:rsid w:val="00D955A6"/>
    <w:rsid w:val="00DC5877"/>
    <w:rsid w:val="00DD5781"/>
    <w:rsid w:val="00DE624E"/>
    <w:rsid w:val="00E03B6F"/>
    <w:rsid w:val="00E47440"/>
    <w:rsid w:val="00E92232"/>
    <w:rsid w:val="00E94CF4"/>
    <w:rsid w:val="00EA57AB"/>
    <w:rsid w:val="00EC47CB"/>
    <w:rsid w:val="00ED70C0"/>
    <w:rsid w:val="00EF716A"/>
    <w:rsid w:val="00F06EAA"/>
    <w:rsid w:val="00F17988"/>
    <w:rsid w:val="00F4492B"/>
    <w:rsid w:val="00F562F8"/>
    <w:rsid w:val="00F63899"/>
    <w:rsid w:val="00F913F4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A89E"/>
  <w15:docId w15:val="{FC02EE67-C5E2-4FA5-8B21-6547A70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D13"/>
    <w:rPr>
      <w:color w:val="0000FF"/>
      <w:u w:val="single"/>
    </w:rPr>
  </w:style>
  <w:style w:type="paragraph" w:styleId="a4">
    <w:name w:val="endnote text"/>
    <w:basedOn w:val="a"/>
    <w:link w:val="a5"/>
    <w:semiHidden/>
    <w:rsid w:val="0093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932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2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5E31"/>
    <w:pPr>
      <w:ind w:left="720"/>
      <w:contextualSpacing/>
    </w:pPr>
  </w:style>
  <w:style w:type="paragraph" w:styleId="a7">
    <w:name w:val="Normal (Web)"/>
    <w:basedOn w:val="a"/>
    <w:semiHidden/>
    <w:unhideWhenUsed/>
    <w:rsid w:val="00F1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2">
    <w:name w:val="EmailStyle22"/>
    <w:semiHidden/>
    <w:rsid w:val="00B7086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86D6C-EF95-4EDE-9B32-9E5AE5C2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2</cp:revision>
  <cp:lastPrinted>2025-03-25T11:52:00Z</cp:lastPrinted>
  <dcterms:created xsi:type="dcterms:W3CDTF">2025-08-18T12:34:00Z</dcterms:created>
  <dcterms:modified xsi:type="dcterms:W3CDTF">2025-08-18T12:34:00Z</dcterms:modified>
</cp:coreProperties>
</file>